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7F" w:rsidRDefault="002A677F" w:rsidP="002A677F">
      <w:pPr>
        <w:spacing w:after="255" w:line="259" w:lineRule="auto"/>
        <w:ind w:left="554" w:right="835" w:firstLine="281"/>
        <w:jc w:val="right"/>
        <w:rPr>
          <w:sz w:val="30"/>
        </w:rPr>
      </w:pPr>
      <w:r>
        <w:rPr>
          <w:sz w:val="30"/>
        </w:rPr>
        <w:t xml:space="preserve">Утверждаю директор МБОУ </w:t>
      </w:r>
    </w:p>
    <w:p w:rsidR="002A677F" w:rsidRDefault="002A677F" w:rsidP="002A677F">
      <w:pPr>
        <w:spacing w:after="255" w:line="259" w:lineRule="auto"/>
        <w:ind w:left="554" w:right="835" w:firstLine="281"/>
        <w:jc w:val="right"/>
        <w:rPr>
          <w:sz w:val="30"/>
        </w:rPr>
      </w:pPr>
      <w:r>
        <w:rPr>
          <w:sz w:val="30"/>
        </w:rPr>
        <w:t>«Степноозерская ООШ</w:t>
      </w:r>
    </w:p>
    <w:p w:rsidR="002A677F" w:rsidRDefault="002A677F" w:rsidP="002A677F">
      <w:pPr>
        <w:spacing w:after="255" w:line="259" w:lineRule="auto"/>
        <w:ind w:left="554" w:right="835" w:firstLine="281"/>
        <w:jc w:val="right"/>
        <w:rPr>
          <w:sz w:val="30"/>
        </w:rPr>
      </w:pPr>
      <w:proofErr w:type="spellStart"/>
      <w:r>
        <w:rPr>
          <w:sz w:val="30"/>
        </w:rPr>
        <w:t>Н.Г.Валиева</w:t>
      </w:r>
      <w:proofErr w:type="spellEnd"/>
      <w:r>
        <w:rPr>
          <w:sz w:val="30"/>
        </w:rPr>
        <w:t xml:space="preserve"> </w:t>
      </w:r>
    </w:p>
    <w:p w:rsidR="00723870" w:rsidRDefault="00F21C0B">
      <w:pPr>
        <w:spacing w:after="255" w:line="259" w:lineRule="auto"/>
        <w:ind w:left="554" w:right="835" w:firstLine="281"/>
        <w:jc w:val="center"/>
        <w:rPr>
          <w:sz w:val="30"/>
        </w:rPr>
      </w:pPr>
      <w:r>
        <w:rPr>
          <w:sz w:val="30"/>
        </w:rPr>
        <w:t xml:space="preserve">План </w:t>
      </w:r>
    </w:p>
    <w:p w:rsidR="002A677F" w:rsidRDefault="00F21C0B">
      <w:pPr>
        <w:spacing w:after="255" w:line="259" w:lineRule="auto"/>
        <w:ind w:left="554" w:right="835" w:firstLine="281"/>
        <w:jc w:val="center"/>
        <w:rPr>
          <w:sz w:val="30"/>
        </w:rPr>
      </w:pPr>
      <w:r>
        <w:rPr>
          <w:sz w:val="30"/>
        </w:rPr>
        <w:t>мероприятий Всероссийского физкультурно-спортивного комплекса</w:t>
      </w:r>
    </w:p>
    <w:p w:rsidR="00630B9E" w:rsidRDefault="00F21C0B">
      <w:pPr>
        <w:spacing w:after="255" w:line="259" w:lineRule="auto"/>
        <w:ind w:left="554" w:right="835" w:firstLine="281"/>
        <w:jc w:val="center"/>
      </w:pPr>
      <w:r>
        <w:rPr>
          <w:sz w:val="30"/>
        </w:rPr>
        <w:t xml:space="preserve"> «Готов к труду и обороне» (ГТО) в 2022/23 учебном году</w:t>
      </w:r>
      <w:r>
        <w:rPr>
          <w:noProof/>
        </w:rPr>
        <w:drawing>
          <wp:inline distT="0" distB="0" distL="0" distR="0">
            <wp:extent cx="13720" cy="4574"/>
            <wp:effectExtent l="0" t="0" r="0" b="0"/>
            <wp:docPr id="3511" name="Picture 3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1" name="Picture 35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B9E" w:rsidRDefault="00723870">
      <w:pPr>
        <w:spacing w:after="38" w:line="229" w:lineRule="auto"/>
        <w:ind w:left="261" w:hanging="10"/>
        <w:jc w:val="left"/>
      </w:pPr>
      <w:r>
        <w:rPr>
          <w:sz w:val="30"/>
        </w:rPr>
        <w:t>I. Основные направления реализации</w:t>
      </w:r>
      <w:r w:rsidR="00F21C0B">
        <w:rPr>
          <w:sz w:val="30"/>
        </w:rPr>
        <w:t xml:space="preserve"> мероприятий ВОСК ГТО:</w:t>
      </w:r>
    </w:p>
    <w:p w:rsidR="00630B9E" w:rsidRDefault="00F21C0B">
      <w:pPr>
        <w:spacing w:after="267"/>
        <w:ind w:left="273" w:right="547" w:firstLine="713"/>
      </w:pPr>
      <w:r>
        <w:t xml:space="preserve">нормативно-правовое, организационное, материально-техническое и информационно-методическое обеспечение реализации мероприятий ВФСК ГТО в образовательных организациях; организация тестирования </w:t>
      </w:r>
      <w:r w:rsidR="00C47700">
        <w:t>о</w:t>
      </w:r>
      <w:r>
        <w:t>бучающихся на выполнение нормативов ВФСК ГТО во взаимодействии с центрами тестирования и местами тестирования; 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физического, духовно-нравственного, патриотического воспитания и туристско</w:t>
      </w:r>
      <w:r w:rsidR="00723870">
        <w:t>-</w:t>
      </w:r>
      <w:r>
        <w:t>краеведческой деятельности с учетом исторических, культурных и национальных особенностей; разработка, утверждение и реализация комплекса мер, направленных на популяризацию ВОСК ГТО среди обучающихся общеобразовательных и профессиональных образовательных о</w:t>
      </w:r>
      <w:r w:rsidR="00723870">
        <w:t>рганизаций Республики Татарстан</w:t>
      </w:r>
      <w:r>
        <w:t xml:space="preserve"> их вовлечение в систематические занятия физической культурой и спортом; информационное сопровождение реализации мер ВФСК ГТО в образовательных организациях; проведение мониторинга внедрения ВФСК ГТО в образовательных организациях.</w:t>
      </w:r>
    </w:p>
    <w:p w:rsidR="00630B9E" w:rsidRDefault="00F21C0B">
      <w:pPr>
        <w:spacing w:after="0" w:line="259" w:lineRule="auto"/>
        <w:ind w:left="252" w:firstLine="0"/>
        <w:jc w:val="left"/>
      </w:pPr>
      <w:r>
        <w:rPr>
          <w:sz w:val="32"/>
        </w:rPr>
        <w:t>П. Показатели эффективности реализации ВОСК ГТО:</w:t>
      </w:r>
    </w:p>
    <w:p w:rsidR="00630B9E" w:rsidRDefault="00F21C0B">
      <w:pPr>
        <w:numPr>
          <w:ilvl w:val="0"/>
          <w:numId w:val="2"/>
        </w:numPr>
        <w:ind w:right="486" w:firstLine="735"/>
      </w:pPr>
      <w:r>
        <w:t>Количество обучающих, принявших участие в выполнении нормативов ВФСК ГТО ежеквартально.</w:t>
      </w:r>
    </w:p>
    <w:p w:rsidR="00630B9E" w:rsidRDefault="00F21C0B">
      <w:pPr>
        <w:numPr>
          <w:ilvl w:val="0"/>
          <w:numId w:val="2"/>
        </w:numPr>
        <w:spacing w:after="60" w:line="259" w:lineRule="auto"/>
        <w:ind w:right="486" w:firstLine="735"/>
      </w:pPr>
      <w:r>
        <w:t>Количество обучающихся, выполнивших нормативы ВФСК ГТО на</w:t>
      </w:r>
    </w:p>
    <w:p w:rsidR="00630B9E" w:rsidRDefault="00F21C0B">
      <w:pPr>
        <w:ind w:left="276" w:right="439"/>
      </w:pPr>
      <w:r>
        <w:t>знаки отличия ежеквартально.</w:t>
      </w:r>
    </w:p>
    <w:p w:rsidR="00630B9E" w:rsidRDefault="00F21C0B">
      <w:pPr>
        <w:spacing w:after="70"/>
        <w:ind w:left="273" w:right="547" w:firstLine="699"/>
      </w:pPr>
      <w:r>
        <w:t>З. Количество обучающихся, систематически посещающих занятия физкультурно-спортивной направленности в рамках дополнительного образования (на основании статистической отчетности 5-ФК, 1 -ДО, 1 -ДОП).</w:t>
      </w:r>
    </w:p>
    <w:p w:rsidR="00630B9E" w:rsidRDefault="00F21C0B">
      <w:pPr>
        <w:ind w:left="273" w:right="547" w:firstLine="684"/>
      </w:pPr>
      <w:r>
        <w:rPr>
          <w:noProof/>
        </w:rPr>
        <w:lastRenderedPageBreak/>
        <w:drawing>
          <wp:inline distT="0" distB="0" distL="0" distR="0">
            <wp:extent cx="4573" cy="4573"/>
            <wp:effectExtent l="0" t="0" r="0" b="0"/>
            <wp:docPr id="3512" name="Picture 3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2" name="Picture 35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4. Количество педагогических работников, прошедших в 2022-2023 учебном году повышение квалификации по программам дополнительного образования, включающим вопросы реализации ВФСК ГТО, организации физкультурно-массовой работы.</w:t>
      </w:r>
    </w:p>
    <w:p w:rsidR="00630B9E" w:rsidRDefault="00F21C0B">
      <w:pPr>
        <w:spacing w:after="370"/>
        <w:ind w:left="367" w:right="439" w:firstLine="713"/>
      </w:pPr>
      <w:r>
        <w:t>5. Количество образовательных организаций, имеющих на официальных сайтах разделы, посвященные ВФСК ГТО с периодическим обновлением сайтов.</w:t>
      </w:r>
    </w:p>
    <w:p w:rsidR="00630B9E" w:rsidRDefault="00723870">
      <w:pPr>
        <w:numPr>
          <w:ilvl w:val="0"/>
          <w:numId w:val="3"/>
        </w:numPr>
        <w:spacing w:after="203"/>
        <w:ind w:right="219" w:hanging="10"/>
        <w:jc w:val="left"/>
      </w:pPr>
      <w:r>
        <w:t>План мероприятий, рекомендованных к провед</w:t>
      </w:r>
      <w:r w:rsidR="00F21C0B">
        <w:t>ению в 2022-2023 учебном году и направленных на популяризацию ВОСК ГТО:</w:t>
      </w:r>
    </w:p>
    <w:tbl>
      <w:tblPr>
        <w:tblStyle w:val="a3"/>
        <w:tblW w:w="0" w:type="auto"/>
        <w:tblInd w:w="273" w:type="dxa"/>
        <w:tblLayout w:type="fixed"/>
        <w:tblLook w:val="04A0" w:firstRow="1" w:lastRow="0" w:firstColumn="1" w:lastColumn="0" w:noHBand="0" w:noVBand="1"/>
      </w:tblPr>
      <w:tblGrid>
        <w:gridCol w:w="1071"/>
        <w:gridCol w:w="1071"/>
        <w:gridCol w:w="1072"/>
        <w:gridCol w:w="1071"/>
        <w:gridCol w:w="1071"/>
        <w:gridCol w:w="1072"/>
        <w:gridCol w:w="1071"/>
        <w:gridCol w:w="1071"/>
        <w:gridCol w:w="1072"/>
      </w:tblGrid>
      <w:tr w:rsidR="00C47700" w:rsidTr="00C47700">
        <w:trPr>
          <w:cantSplit/>
          <w:trHeight w:val="3117"/>
        </w:trPr>
        <w:tc>
          <w:tcPr>
            <w:tcW w:w="1071" w:type="dxa"/>
            <w:textDirection w:val="btLr"/>
          </w:tcPr>
          <w:p w:rsidR="005A7B7B" w:rsidRDefault="005A7B7B" w:rsidP="00C47700">
            <w:pPr>
              <w:ind w:left="113" w:right="511" w:firstLine="0"/>
              <w:jc w:val="left"/>
            </w:pPr>
            <w:r>
              <w:t>С</w:t>
            </w:r>
            <w:r w:rsidRPr="005A7B7B">
              <w:t xml:space="preserve">ентябрь </w:t>
            </w:r>
            <w:r w:rsidR="00C47700">
              <w:t xml:space="preserve"> </w:t>
            </w:r>
            <w:r w:rsidRPr="005A7B7B">
              <w:t>(четвертая пятница)</w:t>
            </w:r>
          </w:p>
        </w:tc>
        <w:tc>
          <w:tcPr>
            <w:tcW w:w="1071" w:type="dxa"/>
            <w:textDirection w:val="btLr"/>
          </w:tcPr>
          <w:p w:rsidR="005A7B7B" w:rsidRDefault="005A7B7B" w:rsidP="00C47700">
            <w:pPr>
              <w:ind w:left="113" w:right="511" w:firstLine="0"/>
              <w:jc w:val="left"/>
            </w:pPr>
            <w:r>
              <w:t xml:space="preserve">Октябрь </w:t>
            </w:r>
            <w:r w:rsidR="00C47700">
              <w:t xml:space="preserve">          </w:t>
            </w:r>
            <w:r>
              <w:t>(третья пятница)</w:t>
            </w:r>
          </w:p>
        </w:tc>
        <w:tc>
          <w:tcPr>
            <w:tcW w:w="1072" w:type="dxa"/>
            <w:textDirection w:val="btLr"/>
          </w:tcPr>
          <w:p w:rsidR="005A7B7B" w:rsidRDefault="005A7B7B" w:rsidP="00C47700">
            <w:pPr>
              <w:ind w:left="113" w:right="511" w:firstLine="0"/>
              <w:jc w:val="left"/>
            </w:pPr>
            <w:r>
              <w:t>Ноябрь</w:t>
            </w:r>
            <w:r w:rsidR="00C47700">
              <w:t xml:space="preserve">            </w:t>
            </w:r>
            <w:r>
              <w:t>(третья пятница)</w:t>
            </w:r>
          </w:p>
        </w:tc>
        <w:tc>
          <w:tcPr>
            <w:tcW w:w="1071" w:type="dxa"/>
            <w:textDirection w:val="btLr"/>
          </w:tcPr>
          <w:p w:rsidR="005A7B7B" w:rsidRDefault="005A7B7B" w:rsidP="00C47700">
            <w:pPr>
              <w:ind w:left="113" w:right="511" w:firstLine="0"/>
              <w:jc w:val="left"/>
            </w:pPr>
            <w:r>
              <w:t>Д</w:t>
            </w:r>
            <w:r w:rsidRPr="005A7B7B">
              <w:t xml:space="preserve">екабрь </w:t>
            </w:r>
            <w:r w:rsidR="00C47700">
              <w:t xml:space="preserve">         </w:t>
            </w:r>
            <w:r w:rsidRPr="005A7B7B">
              <w:t>(третья пятница)</w:t>
            </w:r>
          </w:p>
        </w:tc>
        <w:tc>
          <w:tcPr>
            <w:tcW w:w="1071" w:type="dxa"/>
            <w:textDirection w:val="btLr"/>
          </w:tcPr>
          <w:p w:rsidR="005A7B7B" w:rsidRDefault="005A7B7B" w:rsidP="00C47700">
            <w:pPr>
              <w:ind w:left="113" w:right="511" w:firstLine="0"/>
              <w:jc w:val="left"/>
            </w:pPr>
            <w:r>
              <w:t xml:space="preserve">Январь </w:t>
            </w:r>
            <w:r w:rsidR="00C47700">
              <w:t xml:space="preserve">           </w:t>
            </w:r>
            <w:r>
              <w:t>(третья пятница)</w:t>
            </w:r>
          </w:p>
        </w:tc>
        <w:tc>
          <w:tcPr>
            <w:tcW w:w="1072" w:type="dxa"/>
            <w:textDirection w:val="btLr"/>
          </w:tcPr>
          <w:p w:rsidR="005A7B7B" w:rsidRDefault="005A7B7B" w:rsidP="00C47700">
            <w:pPr>
              <w:ind w:left="113" w:right="511" w:firstLine="0"/>
              <w:jc w:val="left"/>
            </w:pPr>
            <w:r>
              <w:t xml:space="preserve">Февраль </w:t>
            </w:r>
            <w:r w:rsidR="00C47700">
              <w:t xml:space="preserve">        </w:t>
            </w:r>
            <w:r>
              <w:t>(третья пятница)</w:t>
            </w:r>
          </w:p>
        </w:tc>
        <w:tc>
          <w:tcPr>
            <w:tcW w:w="1071" w:type="dxa"/>
            <w:textDirection w:val="btLr"/>
          </w:tcPr>
          <w:p w:rsidR="005A7B7B" w:rsidRDefault="005A7B7B" w:rsidP="00C47700">
            <w:pPr>
              <w:ind w:left="113" w:right="511" w:firstLine="0"/>
              <w:jc w:val="left"/>
            </w:pPr>
            <w:r>
              <w:t xml:space="preserve">Март </w:t>
            </w:r>
            <w:r w:rsidR="00C47700">
              <w:t xml:space="preserve">              </w:t>
            </w:r>
            <w:r>
              <w:t>(третья пятница)</w:t>
            </w:r>
          </w:p>
        </w:tc>
        <w:tc>
          <w:tcPr>
            <w:tcW w:w="1071" w:type="dxa"/>
            <w:textDirection w:val="btLr"/>
          </w:tcPr>
          <w:p w:rsidR="005A7B7B" w:rsidRDefault="005A7B7B" w:rsidP="00C47700">
            <w:pPr>
              <w:ind w:left="113" w:right="511" w:firstLine="0"/>
              <w:jc w:val="left"/>
            </w:pPr>
            <w:r>
              <w:t xml:space="preserve">Апрель </w:t>
            </w:r>
            <w:r w:rsidR="00C47700">
              <w:t xml:space="preserve">          </w:t>
            </w:r>
            <w:r>
              <w:t>(третья пятница)</w:t>
            </w:r>
          </w:p>
        </w:tc>
        <w:tc>
          <w:tcPr>
            <w:tcW w:w="1072" w:type="dxa"/>
            <w:textDirection w:val="btLr"/>
          </w:tcPr>
          <w:p w:rsidR="005A7B7B" w:rsidRDefault="005A7B7B" w:rsidP="00C47700">
            <w:pPr>
              <w:ind w:left="113" w:right="511" w:firstLine="0"/>
              <w:jc w:val="left"/>
            </w:pPr>
            <w:r>
              <w:t xml:space="preserve">Май </w:t>
            </w:r>
            <w:r w:rsidR="00C47700">
              <w:t xml:space="preserve">               </w:t>
            </w:r>
            <w:r>
              <w:t>(третья пятница)</w:t>
            </w:r>
          </w:p>
        </w:tc>
      </w:tr>
      <w:tr w:rsidR="00C47700" w:rsidTr="00C47700">
        <w:tc>
          <w:tcPr>
            <w:tcW w:w="1071" w:type="dxa"/>
          </w:tcPr>
          <w:p w:rsidR="005A7B7B" w:rsidRPr="00C47700" w:rsidRDefault="005A7B7B" w:rsidP="00C47700">
            <w:pPr>
              <w:ind w:left="0" w:firstLine="0"/>
              <w:jc w:val="left"/>
              <w:rPr>
                <w:sz w:val="22"/>
              </w:rPr>
            </w:pPr>
            <w:r w:rsidRPr="00C47700">
              <w:rPr>
                <w:sz w:val="22"/>
              </w:rPr>
              <w:t>День легкоатлетических видов: бег на 2 км и З км; октябрь</w:t>
            </w:r>
          </w:p>
        </w:tc>
        <w:tc>
          <w:tcPr>
            <w:tcW w:w="1071" w:type="dxa"/>
          </w:tcPr>
          <w:p w:rsidR="005A7B7B" w:rsidRPr="00C47700" w:rsidRDefault="005A7B7B" w:rsidP="00C47700">
            <w:pPr>
              <w:ind w:left="0" w:right="30" w:firstLine="0"/>
              <w:jc w:val="left"/>
              <w:rPr>
                <w:sz w:val="22"/>
              </w:rPr>
            </w:pPr>
            <w:r w:rsidRPr="00C47700">
              <w:rPr>
                <w:sz w:val="22"/>
              </w:rPr>
              <w:t>День ОФП: подтягивание из виса на высокой перекладине (мальчики, юноши), подтягивание из виса лежа на низкой перекладине (девочки, девушки)</w:t>
            </w:r>
          </w:p>
        </w:tc>
        <w:tc>
          <w:tcPr>
            <w:tcW w:w="1072" w:type="dxa"/>
          </w:tcPr>
          <w:p w:rsidR="005A7B7B" w:rsidRPr="00C47700" w:rsidRDefault="00C47700" w:rsidP="00C47700">
            <w:pPr>
              <w:ind w:left="0" w:right="11" w:firstLine="0"/>
              <w:jc w:val="left"/>
              <w:rPr>
                <w:sz w:val="22"/>
              </w:rPr>
            </w:pPr>
            <w:r>
              <w:rPr>
                <w:sz w:val="22"/>
              </w:rPr>
              <w:t>Д</w:t>
            </w:r>
            <w:r w:rsidR="005A7B7B" w:rsidRPr="00C47700">
              <w:rPr>
                <w:sz w:val="22"/>
              </w:rPr>
              <w:t>ень плавания</w:t>
            </w:r>
          </w:p>
          <w:p w:rsidR="005A7B7B" w:rsidRPr="00C47700" w:rsidRDefault="005A7B7B" w:rsidP="00C47700">
            <w:pPr>
              <w:ind w:left="0" w:right="19" w:firstLine="0"/>
              <w:jc w:val="left"/>
              <w:rPr>
                <w:sz w:val="22"/>
              </w:rPr>
            </w:pPr>
            <w:r w:rsidRPr="00C47700">
              <w:rPr>
                <w:sz w:val="22"/>
              </w:rPr>
              <w:t>(теория, презентации)</w:t>
            </w:r>
          </w:p>
        </w:tc>
        <w:tc>
          <w:tcPr>
            <w:tcW w:w="1071" w:type="dxa"/>
          </w:tcPr>
          <w:p w:rsidR="005A7B7B" w:rsidRPr="00C47700" w:rsidRDefault="005A7B7B" w:rsidP="00C47700">
            <w:pPr>
              <w:ind w:left="0" w:right="-50" w:firstLine="0"/>
              <w:jc w:val="left"/>
              <w:rPr>
                <w:sz w:val="22"/>
              </w:rPr>
            </w:pPr>
            <w:r w:rsidRPr="00C47700">
              <w:rPr>
                <w:sz w:val="22"/>
              </w:rPr>
              <w:t>День стрельбы</w:t>
            </w:r>
          </w:p>
        </w:tc>
        <w:tc>
          <w:tcPr>
            <w:tcW w:w="1071" w:type="dxa"/>
          </w:tcPr>
          <w:p w:rsidR="005A7B7B" w:rsidRPr="00C47700" w:rsidRDefault="005A7B7B" w:rsidP="00C47700">
            <w:pPr>
              <w:ind w:left="0" w:firstLine="0"/>
              <w:jc w:val="left"/>
              <w:rPr>
                <w:sz w:val="22"/>
              </w:rPr>
            </w:pPr>
            <w:r w:rsidRPr="00C47700">
              <w:rPr>
                <w:sz w:val="22"/>
              </w:rPr>
              <w:t>День гимнастики</w:t>
            </w:r>
          </w:p>
        </w:tc>
        <w:tc>
          <w:tcPr>
            <w:tcW w:w="1072" w:type="dxa"/>
          </w:tcPr>
          <w:p w:rsidR="005A7B7B" w:rsidRPr="00C47700" w:rsidRDefault="005A7B7B" w:rsidP="00C47700">
            <w:pPr>
              <w:tabs>
                <w:tab w:val="left" w:pos="88"/>
              </w:tabs>
              <w:ind w:left="0" w:firstLine="0"/>
              <w:jc w:val="left"/>
              <w:rPr>
                <w:sz w:val="22"/>
              </w:rPr>
            </w:pPr>
            <w:r w:rsidRPr="00C47700">
              <w:rPr>
                <w:sz w:val="22"/>
              </w:rPr>
              <w:t>День лыжных гонок</w:t>
            </w:r>
          </w:p>
        </w:tc>
        <w:tc>
          <w:tcPr>
            <w:tcW w:w="1071" w:type="dxa"/>
          </w:tcPr>
          <w:p w:rsidR="005A7B7B" w:rsidRPr="00C47700" w:rsidRDefault="005A7B7B" w:rsidP="00C47700">
            <w:pPr>
              <w:ind w:left="0" w:firstLine="0"/>
              <w:jc w:val="left"/>
              <w:rPr>
                <w:sz w:val="22"/>
              </w:rPr>
            </w:pPr>
            <w:r w:rsidRPr="00C47700">
              <w:rPr>
                <w:sz w:val="22"/>
              </w:rPr>
              <w:t>День прыжков</w:t>
            </w:r>
          </w:p>
        </w:tc>
        <w:tc>
          <w:tcPr>
            <w:tcW w:w="1071" w:type="dxa"/>
          </w:tcPr>
          <w:p w:rsidR="005A7B7B" w:rsidRPr="00C47700" w:rsidRDefault="005A7B7B" w:rsidP="00C47700">
            <w:pPr>
              <w:ind w:left="0" w:firstLine="0"/>
              <w:jc w:val="left"/>
              <w:rPr>
                <w:sz w:val="22"/>
              </w:rPr>
            </w:pPr>
            <w:r w:rsidRPr="00C47700">
              <w:rPr>
                <w:sz w:val="22"/>
              </w:rPr>
              <w:t>День ОФП: сгибание и разгибание рук в упоре лежа на полу, поднимание туловища, наклон из положения стоя</w:t>
            </w:r>
          </w:p>
        </w:tc>
        <w:tc>
          <w:tcPr>
            <w:tcW w:w="1072" w:type="dxa"/>
          </w:tcPr>
          <w:p w:rsidR="005A7B7B" w:rsidRPr="00C47700" w:rsidRDefault="005A7B7B" w:rsidP="00C47700">
            <w:pPr>
              <w:ind w:left="0" w:firstLine="0"/>
              <w:jc w:val="left"/>
              <w:rPr>
                <w:sz w:val="22"/>
              </w:rPr>
            </w:pPr>
            <w:r w:rsidRPr="00C47700">
              <w:rPr>
                <w:sz w:val="22"/>
              </w:rPr>
              <w:t>День туризма</w:t>
            </w:r>
          </w:p>
        </w:tc>
      </w:tr>
    </w:tbl>
    <w:p w:rsidR="005A7B7B" w:rsidRDefault="005A7B7B">
      <w:pPr>
        <w:ind w:left="273" w:right="511" w:firstLine="65"/>
      </w:pPr>
    </w:p>
    <w:p w:rsidR="00630B9E" w:rsidRDefault="00F21C0B">
      <w:pPr>
        <w:numPr>
          <w:ilvl w:val="0"/>
          <w:numId w:val="3"/>
        </w:numPr>
        <w:spacing w:after="8" w:line="229" w:lineRule="auto"/>
        <w:ind w:right="219" w:hanging="10"/>
        <w:jc w:val="left"/>
      </w:pPr>
      <w:r>
        <w:rPr>
          <w:sz w:val="30"/>
        </w:rPr>
        <w:t>Организация мероприятии, направленных на выполнение недельного Двигательного режима в образовательных организациях.</w:t>
      </w:r>
    </w:p>
    <w:p w:rsidR="00630B9E" w:rsidRDefault="00F21C0B">
      <w:pPr>
        <w:ind w:left="273" w:right="583" w:firstLine="727"/>
      </w:pPr>
      <w:r>
        <w:t xml:space="preserve">Помимо нормативно-тестирующей части государственных требований Всероссийского физкультурно-спортивного комплекса «Готов к </w:t>
      </w:r>
      <w:r>
        <w:lastRenderedPageBreak/>
        <w:t>труду и обороне» (ГТО), утвержденные приказом Министерства спорта Российской Федерации от 12февраля 2019 года ЛФ 90 «Об утверждении государственных требований Всероссийского физкультурно-спортивного комплекса «Готов к труду и обороне» (ГТО)», содержатся рекомендации к недельной двигательной активности по каждой возрастной ступени комплекса.</w:t>
      </w:r>
    </w:p>
    <w:tbl>
      <w:tblPr>
        <w:tblStyle w:val="TableGrid"/>
        <w:tblW w:w="10198" w:type="dxa"/>
        <w:tblInd w:w="-82" w:type="dxa"/>
        <w:tblCellMar>
          <w:left w:w="125" w:type="dxa"/>
          <w:bottom w:w="8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1129"/>
        <w:gridCol w:w="1127"/>
        <w:gridCol w:w="1276"/>
        <w:gridCol w:w="1280"/>
        <w:gridCol w:w="1132"/>
        <w:gridCol w:w="1136"/>
      </w:tblGrid>
      <w:tr w:rsidR="00630B9E" w:rsidTr="00723870">
        <w:trPr>
          <w:trHeight w:val="761"/>
        </w:trPr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0B9E" w:rsidRDefault="00F21C0B" w:rsidP="0072387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Виды двигательной деятельности</w:t>
            </w:r>
          </w:p>
        </w:tc>
        <w:tc>
          <w:tcPr>
            <w:tcW w:w="708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0B9E" w:rsidRDefault="00F21C0B" w:rsidP="00723870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>Минимальный временной объем в неделю, не менее (мин)</w:t>
            </w:r>
          </w:p>
        </w:tc>
      </w:tr>
      <w:tr w:rsidR="00630B9E" w:rsidTr="00723870">
        <w:trPr>
          <w:trHeight w:val="1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630B9E" w:rsidP="0072387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30B9E" w:rsidRDefault="00F21C0B" w:rsidP="00723870">
            <w:pPr>
              <w:spacing w:after="0" w:line="259" w:lineRule="auto"/>
              <w:ind w:left="48" w:firstLine="0"/>
              <w:jc w:val="left"/>
            </w:pPr>
            <w:r>
              <w:rPr>
                <w:sz w:val="24"/>
              </w:rPr>
              <w:t>ступень</w:t>
            </w:r>
          </w:p>
          <w:p w:rsidR="00630B9E" w:rsidRDefault="00F21C0B" w:rsidP="0072387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>(6-8 л.)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30B9E" w:rsidRDefault="00F21C0B" w:rsidP="0072387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ступень (9-10л.)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0B9E" w:rsidRDefault="00F21C0B" w:rsidP="00723870">
            <w:pPr>
              <w:spacing w:after="0" w:line="242" w:lineRule="auto"/>
              <w:ind w:left="15" w:right="14" w:firstLine="0"/>
              <w:jc w:val="center"/>
            </w:pPr>
            <w:r>
              <w:rPr>
                <w:sz w:val="24"/>
              </w:rPr>
              <w:t>Ш ступень</w:t>
            </w:r>
          </w:p>
          <w:p w:rsidR="00630B9E" w:rsidRDefault="00F21C0B" w:rsidP="00723870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>(11-12 л.)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30B9E" w:rsidRDefault="00F21C0B" w:rsidP="0072387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>ступень</w:t>
            </w:r>
          </w:p>
          <w:p w:rsidR="00630B9E" w:rsidRDefault="00F21C0B" w:rsidP="00723870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>(13-15 л.)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30B9E" w:rsidRDefault="00F21C0B" w:rsidP="00723870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ступень</w:t>
            </w:r>
          </w:p>
          <w:p w:rsidR="00630B9E" w:rsidRDefault="00F21C0B" w:rsidP="0072387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(16-171.)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30B9E" w:rsidRDefault="00F21C0B" w:rsidP="00723870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ступень (18 л. и старше)</w:t>
            </w:r>
          </w:p>
        </w:tc>
      </w:tr>
      <w:tr w:rsidR="00630B9E" w:rsidTr="00723870">
        <w:trPr>
          <w:trHeight w:val="706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>Утренняя гимнастика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70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>70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>105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>14О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140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140</w:t>
            </w:r>
          </w:p>
        </w:tc>
      </w:tr>
      <w:tr w:rsidR="00630B9E" w:rsidTr="00723870">
        <w:trPr>
          <w:trHeight w:val="133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18" w:line="249" w:lineRule="auto"/>
              <w:ind w:left="65" w:right="89" w:firstLine="396"/>
            </w:pPr>
            <w:r>
              <w:rPr>
                <w:sz w:val="24"/>
              </w:rPr>
              <w:t>Учебные занятия в образовательных организациях по предмету</w:t>
            </w:r>
          </w:p>
          <w:p w:rsidR="00630B9E" w:rsidRDefault="00F21C0B" w:rsidP="0072387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>«Физическая культу а»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>135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>135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>135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>135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>135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4"/>
              </w:rPr>
              <w:t>90</w:t>
            </w:r>
          </w:p>
        </w:tc>
      </w:tr>
      <w:tr w:rsidR="00630B9E" w:rsidTr="00723870">
        <w:trPr>
          <w:trHeight w:val="368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C47700">
            <w:pPr>
              <w:spacing w:after="321" w:line="248" w:lineRule="auto"/>
              <w:ind w:left="-5" w:hanging="10"/>
              <w:jc w:val="left"/>
            </w:pPr>
            <w:r>
              <w:rPr>
                <w:sz w:val="24"/>
              </w:rPr>
              <w:t>В процессе учебного дня</w:t>
            </w:r>
            <w:r w:rsidR="00723870">
              <w:rPr>
                <w:sz w:val="24"/>
              </w:rPr>
              <w:t xml:space="preserve"> (физкультминутки, динамические паузы,</w:t>
            </w:r>
            <w:bookmarkStart w:id="0" w:name="_GoBack"/>
            <w:bookmarkEnd w:id="0"/>
            <w:r w:rsidR="00C47700">
              <w:t xml:space="preserve">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120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120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>120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120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>75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B9E" w:rsidRDefault="00F21C0B" w:rsidP="0072387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75</w:t>
            </w:r>
          </w:p>
        </w:tc>
      </w:tr>
      <w:tr w:rsidR="00723870" w:rsidTr="00723870">
        <w:trPr>
          <w:trHeight w:val="368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1950" w:rsidRDefault="00E31950" w:rsidP="00C47700">
            <w:pPr>
              <w:spacing w:after="321" w:line="248" w:lineRule="auto"/>
              <w:ind w:left="-5" w:hanging="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Организованные занятия в </w:t>
            </w:r>
            <w:r w:rsidRPr="00E31950">
              <w:rPr>
                <w:sz w:val="24"/>
              </w:rPr>
              <w:t>спортивных секциях и кружках по видам спорта, в группах общей физической подготовки. Участие в</w:t>
            </w:r>
            <w:r>
              <w:rPr>
                <w:sz w:val="24"/>
              </w:rPr>
              <w:t xml:space="preserve"> </w:t>
            </w:r>
            <w:r w:rsidRPr="00E31950">
              <w:rPr>
                <w:sz w:val="24"/>
              </w:rPr>
              <w:t>спортивных соревнования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36" w:firstLine="0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43" w:firstLine="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723870" w:rsidTr="00723870">
        <w:trPr>
          <w:trHeight w:val="368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C47700">
            <w:pPr>
              <w:spacing w:after="321" w:line="248" w:lineRule="auto"/>
              <w:ind w:left="-5" w:hanging="10"/>
              <w:jc w:val="left"/>
              <w:rPr>
                <w:sz w:val="24"/>
              </w:rPr>
            </w:pPr>
            <w:r w:rsidRPr="00E31950">
              <w:rPr>
                <w:sz w:val="24"/>
              </w:rPr>
              <w:t>Самостоятельные занятия</w:t>
            </w:r>
            <w:r>
              <w:rPr>
                <w:sz w:val="24"/>
              </w:rPr>
              <w:t xml:space="preserve"> </w:t>
            </w:r>
            <w:r w:rsidRPr="00E31950">
              <w:rPr>
                <w:sz w:val="24"/>
              </w:rPr>
              <w:t>участием родителей) и</w:t>
            </w:r>
            <w:r>
              <w:rPr>
                <w:sz w:val="24"/>
              </w:rPr>
              <w:t xml:space="preserve"> </w:t>
            </w:r>
            <w:r w:rsidRPr="00E31950">
              <w:rPr>
                <w:sz w:val="24"/>
              </w:rPr>
              <w:t>другими видами</w:t>
            </w:r>
            <w:r>
              <w:rPr>
                <w:sz w:val="24"/>
              </w:rPr>
              <w:t xml:space="preserve"> </w:t>
            </w:r>
            <w:r w:rsidRPr="00E31950">
              <w:rPr>
                <w:sz w:val="24"/>
              </w:rPr>
              <w:t>двигательной деятельности. Участие в физкультурных</w:t>
            </w:r>
            <w:r>
              <w:rPr>
                <w:sz w:val="24"/>
              </w:rPr>
              <w:t xml:space="preserve"> меропр</w:t>
            </w:r>
            <w:r w:rsidRPr="00E31950">
              <w:rPr>
                <w:sz w:val="24"/>
              </w:rPr>
              <w:t>иятиях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36" w:firstLine="0"/>
              <w:jc w:val="center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43" w:firstLine="0"/>
              <w:jc w:val="center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</w:tr>
      <w:tr w:rsidR="00723870" w:rsidTr="00723870">
        <w:trPr>
          <w:trHeight w:val="368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E31950">
            <w:pPr>
              <w:spacing w:after="321" w:line="248" w:lineRule="auto"/>
              <w:ind w:left="-5" w:hanging="10"/>
              <w:jc w:val="left"/>
              <w:rPr>
                <w:sz w:val="24"/>
              </w:rPr>
            </w:pPr>
            <w:r>
              <w:rPr>
                <w:sz w:val="24"/>
              </w:rPr>
              <w:t>В период каникул ежедневный двигательный режим должен составлять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 w:rsidRPr="00E31950">
              <w:rPr>
                <w:sz w:val="24"/>
              </w:rPr>
              <w:t>не менее</w:t>
            </w:r>
          </w:p>
          <w:p w:rsidR="00E3195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>
              <w:rPr>
                <w:sz w:val="24"/>
              </w:rPr>
              <w:t>3 часов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 w:rsidRPr="00E31950">
              <w:rPr>
                <w:sz w:val="24"/>
              </w:rPr>
              <w:t>не менее</w:t>
            </w:r>
          </w:p>
          <w:p w:rsidR="00E3195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>
              <w:rPr>
                <w:sz w:val="24"/>
              </w:rPr>
              <w:t>3 часов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3" w:firstLine="0"/>
              <w:jc w:val="center"/>
              <w:rPr>
                <w:sz w:val="24"/>
              </w:rPr>
            </w:pPr>
            <w:r w:rsidRPr="00E31950">
              <w:rPr>
                <w:sz w:val="24"/>
              </w:rPr>
              <w:t>не менее</w:t>
            </w:r>
          </w:p>
          <w:p w:rsidR="00E31950" w:rsidRDefault="00E31950" w:rsidP="00723870">
            <w:pPr>
              <w:spacing w:after="0" w:line="259" w:lineRule="auto"/>
              <w:ind w:left="0" w:righ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4 часов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 w:rsidRPr="00E31950">
              <w:rPr>
                <w:sz w:val="24"/>
              </w:rPr>
              <w:t>не менее</w:t>
            </w:r>
          </w:p>
          <w:p w:rsidR="00E31950" w:rsidRDefault="00E31950" w:rsidP="00723870">
            <w:pPr>
              <w:spacing w:after="0" w:line="259" w:lineRule="auto"/>
              <w:ind w:left="0" w:right="10" w:firstLine="0"/>
              <w:jc w:val="center"/>
              <w:rPr>
                <w:sz w:val="24"/>
              </w:rPr>
            </w:pPr>
            <w:r>
              <w:rPr>
                <w:sz w:val="24"/>
              </w:rPr>
              <w:t>4 часов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36" w:firstLine="0"/>
              <w:jc w:val="center"/>
              <w:rPr>
                <w:sz w:val="24"/>
              </w:rPr>
            </w:pPr>
            <w:r w:rsidRPr="00E31950">
              <w:rPr>
                <w:sz w:val="24"/>
              </w:rPr>
              <w:t>не менее</w:t>
            </w:r>
          </w:p>
          <w:p w:rsidR="00E31950" w:rsidRDefault="00E31950" w:rsidP="00723870">
            <w:pPr>
              <w:spacing w:after="0" w:line="259" w:lineRule="auto"/>
              <w:ind w:left="0" w:right="36" w:firstLine="0"/>
              <w:jc w:val="center"/>
              <w:rPr>
                <w:sz w:val="24"/>
              </w:rPr>
            </w:pPr>
            <w:r>
              <w:rPr>
                <w:sz w:val="24"/>
              </w:rPr>
              <w:t>4 часов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870" w:rsidRDefault="00E31950" w:rsidP="00723870">
            <w:pPr>
              <w:spacing w:after="0" w:line="259" w:lineRule="auto"/>
              <w:ind w:left="0" w:right="4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 w:rsidRPr="00E31950">
              <w:rPr>
                <w:sz w:val="24"/>
              </w:rPr>
              <w:t>менее</w:t>
            </w:r>
            <w:r>
              <w:rPr>
                <w:sz w:val="24"/>
              </w:rPr>
              <w:t xml:space="preserve"> </w:t>
            </w:r>
          </w:p>
          <w:p w:rsidR="00E31950" w:rsidRDefault="00E31950" w:rsidP="00723870">
            <w:pPr>
              <w:spacing w:after="0" w:line="259" w:lineRule="auto"/>
              <w:ind w:left="0" w:right="43" w:firstLine="0"/>
              <w:jc w:val="center"/>
              <w:rPr>
                <w:sz w:val="24"/>
              </w:rPr>
            </w:pPr>
            <w:r>
              <w:rPr>
                <w:sz w:val="24"/>
              </w:rPr>
              <w:t>4 часов</w:t>
            </w:r>
          </w:p>
        </w:tc>
      </w:tr>
      <w:tr w:rsidR="00723870" w:rsidTr="00723870">
        <w:tblPrEx>
          <w:tblBorders>
            <w:top w:val="single" w:sz="4" w:space="0" w:color="auto"/>
          </w:tblBorders>
          <w:tblCellMar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10198" w:type="dxa"/>
            <w:gridSpan w:val="7"/>
          </w:tcPr>
          <w:p w:rsidR="00723870" w:rsidRDefault="00723870" w:rsidP="00723870">
            <w:pPr>
              <w:spacing w:after="14" w:line="248" w:lineRule="auto"/>
              <w:ind w:left="0" w:firstLine="0"/>
              <w:jc w:val="left"/>
              <w:rPr>
                <w:sz w:val="24"/>
              </w:rPr>
            </w:pPr>
          </w:p>
        </w:tc>
      </w:tr>
    </w:tbl>
    <w:p w:rsidR="00723870" w:rsidRDefault="00723870" w:rsidP="00723870">
      <w:pPr>
        <w:spacing w:after="14" w:line="248" w:lineRule="auto"/>
        <w:ind w:left="0" w:firstLine="0"/>
        <w:jc w:val="left"/>
        <w:rPr>
          <w:sz w:val="24"/>
        </w:rPr>
      </w:pPr>
    </w:p>
    <w:p w:rsidR="00723870" w:rsidRDefault="00723870" w:rsidP="00723870">
      <w:pPr>
        <w:spacing w:after="14" w:line="248" w:lineRule="auto"/>
        <w:ind w:left="0" w:firstLine="0"/>
        <w:jc w:val="left"/>
        <w:rPr>
          <w:sz w:val="24"/>
        </w:rPr>
      </w:pPr>
    </w:p>
    <w:p w:rsidR="00723870" w:rsidRDefault="00723870" w:rsidP="00723870">
      <w:pPr>
        <w:spacing w:after="14" w:line="248" w:lineRule="auto"/>
        <w:ind w:left="0" w:firstLine="0"/>
        <w:jc w:val="left"/>
        <w:rPr>
          <w:sz w:val="24"/>
        </w:rPr>
      </w:pPr>
    </w:p>
    <w:p w:rsidR="00723870" w:rsidRDefault="00723870" w:rsidP="00723870">
      <w:pPr>
        <w:spacing w:after="14" w:line="248" w:lineRule="auto"/>
        <w:ind w:left="0" w:firstLine="0"/>
        <w:jc w:val="left"/>
        <w:rPr>
          <w:sz w:val="24"/>
        </w:rPr>
      </w:pPr>
    </w:p>
    <w:p w:rsidR="00723870" w:rsidRDefault="00723870" w:rsidP="00723870">
      <w:pPr>
        <w:spacing w:after="14" w:line="248" w:lineRule="auto"/>
        <w:ind w:left="0" w:firstLine="0"/>
        <w:jc w:val="left"/>
        <w:rPr>
          <w:sz w:val="24"/>
        </w:rPr>
      </w:pPr>
    </w:p>
    <w:p w:rsidR="00723870" w:rsidRDefault="00723870" w:rsidP="00723870">
      <w:pPr>
        <w:spacing w:after="14" w:line="248" w:lineRule="auto"/>
        <w:ind w:left="0" w:firstLine="0"/>
        <w:jc w:val="left"/>
        <w:rPr>
          <w:sz w:val="24"/>
        </w:rPr>
      </w:pPr>
    </w:p>
    <w:p w:rsidR="00723870" w:rsidRDefault="00723870" w:rsidP="00723870">
      <w:pPr>
        <w:spacing w:after="14" w:line="248" w:lineRule="auto"/>
        <w:ind w:left="0" w:firstLine="0"/>
        <w:jc w:val="left"/>
        <w:rPr>
          <w:sz w:val="24"/>
        </w:rPr>
      </w:pPr>
    </w:p>
    <w:p w:rsidR="00723870" w:rsidRDefault="00723870" w:rsidP="00723870">
      <w:pPr>
        <w:spacing w:after="14" w:line="248" w:lineRule="auto"/>
        <w:ind w:left="0" w:firstLine="0"/>
        <w:jc w:val="left"/>
        <w:rPr>
          <w:sz w:val="24"/>
        </w:rPr>
      </w:pPr>
    </w:p>
    <w:p w:rsidR="00723870" w:rsidRDefault="00723870" w:rsidP="00723870">
      <w:pPr>
        <w:spacing w:after="14" w:line="248" w:lineRule="auto"/>
        <w:ind w:left="0" w:firstLine="0"/>
        <w:jc w:val="left"/>
        <w:rPr>
          <w:sz w:val="24"/>
        </w:rPr>
      </w:pPr>
    </w:p>
    <w:p w:rsidR="00E31950" w:rsidRDefault="00E31950" w:rsidP="00E31950">
      <w:pPr>
        <w:spacing w:after="14" w:line="248" w:lineRule="auto"/>
        <w:ind w:left="0" w:firstLine="0"/>
        <w:jc w:val="left"/>
        <w:rPr>
          <w:sz w:val="24"/>
        </w:rPr>
      </w:pPr>
    </w:p>
    <w:p w:rsidR="00630B9E" w:rsidRDefault="00630B9E">
      <w:pPr>
        <w:spacing w:after="14" w:line="248" w:lineRule="auto"/>
        <w:ind w:left="240" w:hanging="10"/>
        <w:jc w:val="left"/>
      </w:pPr>
    </w:p>
    <w:sectPr w:rsidR="00630B9E" w:rsidSect="00C47700">
      <w:type w:val="continuous"/>
      <w:pgSz w:w="11920" w:h="16840"/>
      <w:pgMar w:top="1135" w:right="540" w:bottom="709" w:left="145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C8C" w:rsidRDefault="00233C8C" w:rsidP="00C47700">
      <w:pPr>
        <w:spacing w:after="0" w:line="240" w:lineRule="auto"/>
      </w:pPr>
      <w:r>
        <w:separator/>
      </w:r>
    </w:p>
  </w:endnote>
  <w:endnote w:type="continuationSeparator" w:id="0">
    <w:p w:rsidR="00233C8C" w:rsidRDefault="00233C8C" w:rsidP="00C4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C8C" w:rsidRDefault="00233C8C" w:rsidP="00C47700">
      <w:pPr>
        <w:spacing w:after="0" w:line="240" w:lineRule="auto"/>
      </w:pPr>
      <w:r>
        <w:separator/>
      </w:r>
    </w:p>
  </w:footnote>
  <w:footnote w:type="continuationSeparator" w:id="0">
    <w:p w:rsidR="00233C8C" w:rsidRDefault="00233C8C" w:rsidP="00C47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E601D"/>
    <w:multiLevelType w:val="hybridMultilevel"/>
    <w:tmpl w:val="277631BA"/>
    <w:lvl w:ilvl="0" w:tplc="0214F960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1AB53A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F29F9E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5015E4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DC00B0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DA180E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6AC74C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96B636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DC2172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DB4072"/>
    <w:multiLevelType w:val="hybridMultilevel"/>
    <w:tmpl w:val="0988E082"/>
    <w:lvl w:ilvl="0" w:tplc="8654BF5E">
      <w:start w:val="3"/>
      <w:numFmt w:val="upperRoman"/>
      <w:lvlText w:val="%1."/>
      <w:lvlJc w:val="left"/>
      <w:pPr>
        <w:ind w:left="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3CCEFD0">
      <w:start w:val="1"/>
      <w:numFmt w:val="lowerLetter"/>
      <w:lvlText w:val="%2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5CE444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8ACC1A2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7D81F08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42269B2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AFC031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6A40DE2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67AAB04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38547F"/>
    <w:multiLevelType w:val="hybridMultilevel"/>
    <w:tmpl w:val="AA8C4E3C"/>
    <w:lvl w:ilvl="0" w:tplc="E17C153E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8FE70BE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3802F88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0ECC904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57A3840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E429E72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538600C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9A05414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4E0E100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9E"/>
    <w:rsid w:val="00233C8C"/>
    <w:rsid w:val="002A677F"/>
    <w:rsid w:val="00403725"/>
    <w:rsid w:val="005A7B7B"/>
    <w:rsid w:val="00630B9E"/>
    <w:rsid w:val="00723870"/>
    <w:rsid w:val="00C47700"/>
    <w:rsid w:val="00E31950"/>
    <w:rsid w:val="00F2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B106"/>
  <w15:docId w15:val="{782D3324-7692-444F-B35C-E8B4185A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65" w:lineRule="auto"/>
      <w:ind w:left="291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3"/>
      <w:ind w:left="32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A7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7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7700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C47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7700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2E16D-1D4B-48F1-9313-844C8DEA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cp:lastModifiedBy>Admin</cp:lastModifiedBy>
  <cp:revision>4</cp:revision>
  <dcterms:created xsi:type="dcterms:W3CDTF">2022-10-05T10:17:00Z</dcterms:created>
  <dcterms:modified xsi:type="dcterms:W3CDTF">2022-10-08T13:55:00Z</dcterms:modified>
</cp:coreProperties>
</file>